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ackground w:color="FFFFFF"/>
  <w:body>
    <w:p w:rsidR="009257EF" w:rsidRDefault="009257EF" w14:paraId="21A6736A" w14:textId="77777777">
      <w:pPr>
        <w:pStyle w:val="normal0"/>
        <w:tabs>
          <w:tab w:val="left"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70"/>
        <w:rPr>
          <w:rFonts w:ascii="Gill Sans" w:hAnsi="Gill Sans" w:eastAsia="Gill Sans" w:cs="Gill Sans"/>
        </w:rPr>
      </w:pPr>
    </w:p>
    <w:p w:rsidR="009257EF" w:rsidRDefault="009D6B57" w14:paraId="09A66741" w14:textId="77777777">
      <w:pPr>
        <w:pStyle w:val="normal0"/>
        <w:tabs>
          <w:tab w:val="left"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ill Sans" w:hAnsi="Gill Sans" w:eastAsia="Gill Sans" w:cs="Gill Sans"/>
        </w:rPr>
      </w:pPr>
      <w:r>
        <w:rPr>
          <w:rFonts w:ascii="Gill Sans" w:hAnsi="Gill Sans" w:eastAsia="Gill Sans" w:cs="Gill Sans"/>
        </w:rPr>
        <w:t>FOR IMMEDIATE RELEASE:</w:t>
      </w:r>
    </w:p>
    <w:p w:rsidR="009257EF" w:rsidRDefault="009257EF" w14:paraId="4FD3CF80" w14:textId="77777777">
      <w:pPr>
        <w:pStyle w:val="normal0"/>
        <w:tabs>
          <w:tab w:val="left" w:pos="2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ill Sans" w:hAnsi="Gill Sans" w:eastAsia="Gill Sans" w:cs="Gill Sans"/>
        </w:rPr>
      </w:pPr>
    </w:p>
    <w:p w:rsidR="009257EF" w:rsidRDefault="00407B68" w14:paraId="0BCC45C2" w14:textId="4D51C2C8">
      <w:pPr>
        <w:pStyle w:val="normal0"/>
        <w:rPr>
          <w:rFonts w:ascii="Gill Sans" w:hAnsi="Gill Sans" w:eastAsia="Gill Sans" w:cs="Gill Sans"/>
        </w:rPr>
      </w:pPr>
      <w:r>
        <w:rPr>
          <w:rFonts w:ascii="Gill Sans" w:hAnsi="Gill Sans" w:eastAsia="Gill Sans" w:cs="Gill Sans"/>
          <w:b/>
        </w:rPr>
        <w:t>Making A Painting: The Blue Tarp Project</w:t>
      </w:r>
    </w:p>
    <w:p w:rsidR="00CC652C" w:rsidRDefault="00CC652C" w14:paraId="0545D65E" w14:textId="77777777">
      <w:pPr>
        <w:pStyle w:val="normal0"/>
        <w:rPr>
          <w:rFonts w:ascii="Gill Sans" w:hAnsi="Gill Sans" w:eastAsia="Gill Sans" w:cs="Gill Sans"/>
          <w:b/>
        </w:rPr>
      </w:pPr>
      <w:hyperlink w:history="1" r:id="rId7">
        <w:r w:rsidRPr="00CC652C">
          <w:rPr>
            <w:rStyle w:val="Hyperlink"/>
            <w:rFonts w:ascii="Gill Sans" w:hAnsi="Gill Sans" w:eastAsia="Gill Sans" w:cs="Gill Sans"/>
            <w:b/>
          </w:rPr>
          <w:t xml:space="preserve">Joseph </w:t>
        </w:r>
        <w:proofErr w:type="spellStart"/>
        <w:r w:rsidRPr="00CC652C">
          <w:rPr>
            <w:rStyle w:val="Hyperlink"/>
            <w:rFonts w:ascii="Gill Sans" w:hAnsi="Gill Sans" w:eastAsia="Gill Sans" w:cs="Gill Sans"/>
            <w:b/>
          </w:rPr>
          <w:t>Fontinha</w:t>
        </w:r>
        <w:proofErr w:type="spellEnd"/>
      </w:hyperlink>
    </w:p>
    <w:p w:rsidR="009257EF" w:rsidRDefault="00407B68" w14:paraId="3A22DDFC" w14:textId="633D8D9E">
      <w:pPr>
        <w:pStyle w:val="normal0"/>
        <w:rPr>
          <w:rFonts w:ascii="Gill Sans" w:hAnsi="Gill Sans" w:eastAsia="Gill Sans" w:cs="Gill Sans"/>
        </w:rPr>
      </w:pPr>
      <w:r>
        <w:rPr>
          <w:rFonts w:ascii="Gill Sans" w:hAnsi="Gill Sans" w:eastAsia="Gill Sans" w:cs="Gill Sans"/>
          <w:b/>
        </w:rPr>
        <w:t>August 30</w:t>
      </w:r>
      <w:r w:rsidR="009D6B57">
        <w:rPr>
          <w:rFonts w:ascii="Gill Sans" w:hAnsi="Gill Sans" w:eastAsia="Gill Sans" w:cs="Gill Sans"/>
          <w:b/>
        </w:rPr>
        <w:t xml:space="preserve"> – </w:t>
      </w:r>
      <w:r>
        <w:rPr>
          <w:rFonts w:ascii="Gill Sans" w:hAnsi="Gill Sans" w:eastAsia="Gill Sans" w:cs="Gill Sans"/>
          <w:b/>
        </w:rPr>
        <w:t>September 3</w:t>
      </w:r>
    </w:p>
    <w:p w:rsidR="009257EF" w:rsidP="02E98537" w:rsidRDefault="00407B68" w14:paraId="45A5B204" w14:noSpellErr="1" w14:textId="0F1E1CD1">
      <w:pPr>
        <w:pStyle w:val="normal0"/>
        <w:rPr>
          <w:rFonts w:ascii="Gill Sans" w:hAnsi="Gill Sans" w:eastAsia="Gill Sans" w:cs="Gill Sans"/>
        </w:rPr>
      </w:pPr>
      <w:r w:rsidRPr="02E98537" w:rsidR="02E98537">
        <w:rPr>
          <w:rFonts w:ascii="Gill Sans" w:hAnsi="Gill Sans" w:eastAsia="Gill Sans" w:cs="Gill Sans"/>
          <w:b w:val="1"/>
          <w:bCs w:val="1"/>
        </w:rPr>
        <w:t>Opening Reception: Friday</w:t>
      </w:r>
      <w:r w:rsidRPr="02E98537" w:rsidR="02E98537">
        <w:rPr>
          <w:rFonts w:ascii="Gill Sans" w:hAnsi="Gill Sans" w:eastAsia="Gill Sans" w:cs="Gill Sans"/>
          <w:b w:val="1"/>
          <w:bCs w:val="1"/>
        </w:rPr>
        <w:t xml:space="preserve">, </w:t>
      </w:r>
      <w:r w:rsidRPr="02E98537" w:rsidR="02E98537">
        <w:rPr>
          <w:rFonts w:ascii="Gill Sans" w:hAnsi="Gill Sans" w:eastAsia="Gill Sans" w:cs="Gill Sans"/>
          <w:b w:val="1"/>
          <w:bCs w:val="1"/>
        </w:rPr>
        <w:t>September 1</w:t>
      </w:r>
      <w:r w:rsidRPr="02E98537" w:rsidR="02E98537">
        <w:rPr>
          <w:rFonts w:ascii="Gill Sans" w:hAnsi="Gill Sans" w:eastAsia="Gill Sans" w:cs="Gill Sans"/>
          <w:b w:val="1"/>
          <w:bCs w:val="1"/>
        </w:rPr>
        <w:t xml:space="preserve">, 2017 | 5:00 p.m. - </w:t>
      </w:r>
      <w:r w:rsidRPr="02E98537" w:rsidR="02E98537">
        <w:rPr>
          <w:rFonts w:ascii="Gill Sans" w:hAnsi="Gill Sans" w:eastAsia="Gill Sans" w:cs="Gill Sans"/>
          <w:b w:val="1"/>
          <w:bCs w:val="1"/>
        </w:rPr>
        <w:t>9</w:t>
      </w:r>
      <w:r w:rsidRPr="02E98537" w:rsidR="02E98537">
        <w:rPr>
          <w:rFonts w:ascii="Gill Sans" w:hAnsi="Gill Sans" w:eastAsia="Gill Sans" w:cs="Gill Sans"/>
          <w:b w:val="1"/>
          <w:bCs w:val="1"/>
        </w:rPr>
        <w:t>:00 p.m.</w:t>
      </w:r>
    </w:p>
    <w:p w:rsidR="009257EF" w:rsidRDefault="009257EF" w14:paraId="00AB1C8C" w14:textId="77777777">
      <w:pPr>
        <w:pStyle w:val="normal0"/>
        <w:rPr>
          <w:rFonts w:ascii="Gill Sans" w:hAnsi="Gill Sans" w:eastAsia="Gill Sans" w:cs="Gill Sans"/>
        </w:rPr>
      </w:pPr>
    </w:p>
    <w:p w:rsidR="009257EF" w:rsidRDefault="009D6B57" w14:paraId="3F72D936" w14:textId="77777777">
      <w:pPr>
        <w:pStyle w:val="normal0"/>
        <w:rPr>
          <w:rFonts w:ascii="Gill Sans" w:hAnsi="Gill Sans" w:eastAsia="Gill Sans" w:cs="Gill Sans"/>
        </w:rPr>
      </w:pPr>
      <w:r>
        <w:rPr>
          <w:rFonts w:ascii="Gill Sans" w:hAnsi="Gill Sans" w:eastAsia="Gill Sans" w:cs="Gill Sans"/>
        </w:rPr>
        <w:t xml:space="preserve">FOR PRESS-READY IMAGES CONTACT:  Marie Craig </w:t>
      </w:r>
      <w:hyperlink r:id="rId8">
        <w:r>
          <w:rPr>
            <w:rFonts w:ascii="Gill Sans" w:hAnsi="Gill Sans" w:eastAsia="Gill Sans" w:cs="Gill Sans"/>
            <w:u w:val="single"/>
          </w:rPr>
          <w:t>fountainstfineart@gmail.com</w:t>
        </w:r>
      </w:hyperlink>
      <w:r>
        <w:rPr>
          <w:rFonts w:ascii="Gill Sans" w:hAnsi="Gill Sans" w:eastAsia="Gill Sans" w:cs="Gill Sans"/>
        </w:rPr>
        <w:t>, (774) 286-1800</w:t>
      </w:r>
    </w:p>
    <w:p w:rsidR="009257EF" w:rsidRDefault="009257EF" w14:paraId="3403C8DB" w14:textId="77777777">
      <w:pPr>
        <w:pStyle w:val="normal0"/>
        <w:rPr>
          <w:rFonts w:ascii="Gill Sans" w:hAnsi="Gill Sans" w:eastAsia="Gill Sans" w:cs="Gill Sans"/>
        </w:rPr>
      </w:pPr>
    </w:p>
    <w:p w:rsidR="009257EF" w:rsidRDefault="00407B68" w14:paraId="103D4F81" w14:textId="48C20161">
      <w:pPr>
        <w:pStyle w:val="normal0"/>
        <w:jc w:val="center"/>
        <w:rPr>
          <w:rFonts w:ascii="Gill Sans" w:hAnsi="Gill Sans" w:eastAsia="Gill Sans" w:cs="Gill Sans"/>
        </w:rPr>
      </w:pPr>
      <w:r>
        <w:rPr>
          <w:rFonts w:ascii="Gill Sans" w:hAnsi="Gill Sans" w:eastAsia="Gill Sans" w:cs="Gill Sans"/>
          <w:noProof/>
        </w:rPr>
        <w:drawing>
          <wp:inline distT="0" distB="0" distL="0" distR="0" wp14:anchorId="76F42D1E" wp14:editId="26289F3D">
            <wp:extent cx="4073979" cy="4073979"/>
            <wp:effectExtent l="0" t="0" r="0" b="0"/>
            <wp:docPr id="3" name="Picture 3" descr="Untitled:Users:fontinha:Desktop:IMG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fontinha:Desktop:IMG_13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4193" cy="4074193"/>
                    </a:xfrm>
                    <a:prstGeom prst="rect">
                      <a:avLst/>
                    </a:prstGeom>
                    <a:noFill/>
                    <a:ln>
                      <a:noFill/>
                    </a:ln>
                  </pic:spPr>
                </pic:pic>
              </a:graphicData>
            </a:graphic>
          </wp:inline>
        </w:drawing>
      </w:r>
    </w:p>
    <w:p w:rsidR="009257EF" w:rsidRDefault="009257EF" w14:paraId="1B1FC874" w14:textId="77777777">
      <w:pPr>
        <w:pStyle w:val="normal0"/>
        <w:rPr>
          <w:rFonts w:ascii="Gill Sans" w:hAnsi="Gill Sans" w:eastAsia="Gill Sans" w:cs="Gill Sans"/>
        </w:rPr>
      </w:pPr>
    </w:p>
    <w:p w:rsidRPr="00CC652C" w:rsidR="009257EF" w:rsidP="02E98537" w:rsidRDefault="009D6B57" w14:paraId="2D59D3A6" w14:textId="0F80C150">
      <w:pPr>
        <w:pStyle w:val="normal0"/>
        <w:ind w:right="-450"/>
        <w:rPr>
          <w:rFonts w:ascii="Gill Sans Light" w:hAnsi="Gill Sans Light" w:eastAsia="Gill Sans" w:cs="Gill Sans Light"/>
          <w:highlight w:val="white"/>
        </w:rPr>
      </w:pPr>
      <w:r w:rsidRPr="02E98537" w:rsidR="02E98537">
        <w:rPr>
          <w:rFonts w:ascii="Gill Sans" w:hAnsi="Gill Sans" w:eastAsia="Gill Sans" w:cs="Gill Sans"/>
          <w:b w:val="1"/>
          <w:bCs w:val="1"/>
          <w:highlight w:val="white"/>
        </w:rPr>
        <w:t xml:space="preserve">BOSTON, MA – </w:t>
      </w:r>
      <w:r w:rsidRPr="02E98537" w:rsidR="02E98537">
        <w:rPr>
          <w:rFonts w:ascii="Gill Sans Light" w:hAnsi="Gill Sans Light" w:eastAsia="Gill Sans" w:cs="Gill Sans Light"/>
          <w:highlight w:val="white"/>
        </w:rPr>
        <w:t xml:space="preserve">Beginning </w:t>
      </w:r>
      <w:r w:rsidRPr="02E98537" w:rsidR="02E98537">
        <w:rPr>
          <w:rFonts w:ascii="Gill Sans Light" w:hAnsi="Gill Sans Light" w:eastAsia="Gill Sans" w:cs="Gill Sans Light"/>
          <w:highlight w:val="white"/>
        </w:rPr>
        <w:t>August 30</w:t>
      </w:r>
      <w:r w:rsidRPr="02E98537" w:rsidR="02E98537">
        <w:rPr>
          <w:rFonts w:ascii="Gill Sans Light" w:hAnsi="Gill Sans Light" w:eastAsia="Gill Sans" w:cs="Gill Sans Light"/>
          <w:highlight w:val="white"/>
          <w:vertAlign w:val="superscript"/>
        </w:rPr>
        <w:t>th</w:t>
      </w:r>
      <w:r w:rsidRPr="02E98537" w:rsidR="02E98537">
        <w:rPr>
          <w:rFonts w:ascii="Gill Sans Light" w:hAnsi="Gill Sans Light" w:eastAsia="Gill Sans" w:cs="Gill Sans Light"/>
          <w:highlight w:val="white"/>
        </w:rPr>
        <w:t>, Fountain Street gal</w:t>
      </w:r>
      <w:r w:rsidRPr="02E98537" w:rsidR="02E98537">
        <w:rPr>
          <w:rFonts w:ascii="Gill Sans Light" w:hAnsi="Gill Sans Light" w:eastAsia="Gill Sans" w:cs="Gill Sans Light"/>
          <w:highlight w:val="white"/>
        </w:rPr>
        <w:t xml:space="preserve">lery opens its first Pop-Up </w:t>
      </w:r>
      <w:r w:rsidRPr="02E98537" w:rsidR="02E98537">
        <w:rPr>
          <w:rFonts w:ascii="Gill Sans Light" w:hAnsi="Gill Sans Light" w:eastAsia="Gill Sans" w:cs="Gill Sans Light"/>
          <w:highlight w:val="white"/>
        </w:rPr>
        <w:t xml:space="preserve">exhibit: </w:t>
      </w:r>
      <w:r w:rsidRPr="02E98537" w:rsidR="02E98537">
        <w:rPr>
          <w:rFonts w:ascii="Gill Sans Light" w:hAnsi="Gill Sans Light" w:eastAsia="Gill Sans" w:cs="Gill Sans Light"/>
          <w:highlight w:val="white"/>
        </w:rPr>
        <w:t>"</w:t>
      </w:r>
      <w:r w:rsidRPr="02E98537" w:rsidR="02E98537">
        <w:rPr>
          <w:rFonts w:ascii="Gill Sans Light" w:hAnsi="Gill Sans Light" w:eastAsia="Gill Sans" w:cs="Gill Sans Light"/>
          <w:highlight w:val="white"/>
        </w:rPr>
        <w:t>Mak</w:t>
      </w:r>
      <w:r w:rsidRPr="02E98537" w:rsidR="02E98537">
        <w:rPr>
          <w:rFonts w:ascii="Gill Sans Light" w:hAnsi="Gill Sans Light" w:eastAsia="Gill Sans" w:cs="Gill Sans Light"/>
          <w:highlight w:val="white"/>
        </w:rPr>
        <w:t>ing</w:t>
      </w:r>
      <w:r w:rsidRPr="02E98537" w:rsidR="02E98537">
        <w:rPr>
          <w:rFonts w:ascii="Gill Sans Light" w:hAnsi="Gill Sans Light" w:eastAsia="Gill Sans" w:cs="Gill Sans Light"/>
          <w:highlight w:val="white"/>
        </w:rPr>
        <w:t xml:space="preserve"> a Painting: The Blue Tarp Project</w:t>
      </w:r>
      <w:r w:rsidRPr="02E98537" w:rsidR="02E98537">
        <w:rPr>
          <w:rFonts w:ascii="Gill Sans Light" w:hAnsi="Gill Sans Light" w:eastAsia="Gill Sans" w:cs="Gill Sans Light"/>
          <w:highlight w:val="white"/>
        </w:rPr>
        <w:t xml:space="preserve">,” featuring the work of </w:t>
      </w:r>
      <w:r w:rsidRPr="02E98537" w:rsidR="02E98537">
        <w:rPr>
          <w:rFonts w:ascii="Gill Sans Light" w:hAnsi="Gill Sans Light" w:eastAsia="Gill Sans" w:cs="Gill Sans Light"/>
          <w:highlight w:val="white"/>
        </w:rPr>
        <w:t xml:space="preserve">Joseph </w:t>
      </w:r>
      <w:proofErr w:type="spellStart"/>
      <w:r w:rsidRPr="02E98537" w:rsidR="02E98537">
        <w:rPr>
          <w:rFonts w:ascii="Gill Sans Light" w:hAnsi="Gill Sans Light" w:eastAsia="Gill Sans" w:cs="Gill Sans Light"/>
          <w:highlight w:val="white"/>
        </w:rPr>
        <w:t>Fontinha</w:t>
      </w:r>
      <w:proofErr w:type="spellEnd"/>
      <w:r w:rsidRPr="02E98537" w:rsidR="02E98537">
        <w:rPr>
          <w:rFonts w:ascii="Gill Sans Light" w:hAnsi="Gill Sans Light" w:eastAsia="Gill Sans" w:cs="Gill Sans Light"/>
          <w:highlight w:val="white"/>
        </w:rPr>
        <w:t xml:space="preserve">. The show highlights a variety of </w:t>
      </w:r>
      <w:r w:rsidRPr="02E98537" w:rsidR="02E98537">
        <w:rPr>
          <w:rFonts w:ascii="Gill Sans Light" w:hAnsi="Gill Sans Light" w:eastAsia="Gill Sans" w:cs="Gill Sans Light"/>
          <w:highlight w:val="white"/>
        </w:rPr>
        <w:t>recent projects from the</w:t>
      </w:r>
      <w:r w:rsidRPr="02E98537" w:rsidR="02E98537">
        <w:rPr>
          <w:rFonts w:ascii="Gill Sans Light" w:hAnsi="Gill Sans Light" w:eastAsia="Gill Sans" w:cs="Gill Sans Light"/>
          <w:highlight w:val="white"/>
        </w:rPr>
        <w:t xml:space="preserve"> artist’s work, including painting, drawing, </w:t>
      </w:r>
      <w:r w:rsidRPr="02E98537" w:rsidR="02E98537">
        <w:rPr>
          <w:rFonts w:ascii="Gill Sans Light" w:hAnsi="Gill Sans Light" w:eastAsia="Gill Sans" w:cs="Gill Sans Light"/>
          <w:highlight w:val="white"/>
        </w:rPr>
        <w:t>installation, video</w:t>
      </w:r>
      <w:r w:rsidRPr="02E98537" w:rsidR="02E98537">
        <w:rPr>
          <w:rFonts w:ascii="Gill Sans Light" w:hAnsi="Gill Sans Light" w:eastAsia="Gill Sans" w:cs="Gill Sans Light"/>
          <w:highlight w:val="white"/>
        </w:rPr>
        <w:t>,</w:t>
      </w:r>
      <w:r w:rsidRPr="02E98537" w:rsidR="02E98537">
        <w:rPr>
          <w:rFonts w:ascii="Gill Sans Light" w:hAnsi="Gill Sans Light" w:eastAsia="Gill Sans" w:cs="Gill Sans Light"/>
          <w:highlight w:val="white"/>
        </w:rPr>
        <w:t xml:space="preserve"> and studio recreation.</w:t>
      </w:r>
      <w:r w:rsidRPr="02E98537" w:rsidR="02E98537">
        <w:rPr>
          <w:rFonts w:ascii="Gill Sans Light" w:hAnsi="Gill Sans Light" w:eastAsia="Gill Sans" w:cs="Gill Sans Light"/>
          <w:highlight w:val="white"/>
        </w:rPr>
        <w:t xml:space="preserve"> </w:t>
      </w:r>
      <w:r w:rsidRPr="02E98537" w:rsidR="02E98537">
        <w:rPr>
          <w:rFonts w:ascii="Gill Sans Light" w:hAnsi="Gill Sans Light" w:eastAsia="Gill Sans" w:cs="Gill Sans Light"/>
          <w:highlight w:val="white"/>
        </w:rPr>
        <w:t>Several portions of Joseph’s recent work from The Blue Tarp Project, Blue Box Theater, and Fake Studio will be exhibited and the artist himself will be re-creating his studio experience as a live part of the exhibit.  For a few days Fountain Street Gallery will be his studio as he explores art’s potential in capturing truly authentic experience.</w:t>
      </w:r>
    </w:p>
    <w:p w:rsidRPr="00CC652C" w:rsidR="009257EF" w:rsidRDefault="009257EF" w14:paraId="4FEF7B4C" w14:textId="77777777">
      <w:pPr>
        <w:pStyle w:val="normal0"/>
        <w:ind w:right="-450"/>
        <w:rPr>
          <w:rFonts w:ascii="Gill Sans Light" w:hAnsi="Gill Sans Light" w:eastAsia="Gill Sans" w:cs="Gill Sans Light"/>
          <w:highlight w:val="white"/>
        </w:rPr>
      </w:pPr>
    </w:p>
    <w:p w:rsidRPr="00CC652C" w:rsidR="009257EF" w:rsidRDefault="009257EF" w14:paraId="14D114C3" w14:textId="399C84FE">
      <w:pPr>
        <w:pStyle w:val="normal0"/>
        <w:ind w:right="-450"/>
        <w:rPr>
          <w:rFonts w:ascii="Gill Sans Light" w:hAnsi="Gill Sans Light" w:eastAsia="Gill Sans" w:cs="Gill Sans Light"/>
          <w:highlight w:val="white"/>
        </w:rPr>
      </w:pPr>
      <w:bookmarkStart w:name="_zhmeo3pxxjch" w:colFirst="0" w:colLast="0" w:id="0"/>
      <w:bookmarkEnd w:id="0"/>
    </w:p>
    <w:p w:rsidRPr="00CC652C" w:rsidR="00115969" w:rsidP="00115969" w:rsidRDefault="00407B68" w14:paraId="6599493D" w14:textId="28CF04E0">
      <w:pPr>
        <w:rPr>
          <w:rFonts w:ascii="Gill Sans Light" w:hAnsi="Gill Sans Light" w:eastAsia="Times New Roman" w:cs="Gill Sans Light"/>
          <w:color w:val="auto"/>
          <w:sz w:val="20"/>
          <w:szCs w:val="20"/>
        </w:rPr>
      </w:pPr>
      <w:r w:rsidRPr="00CC652C">
        <w:rPr>
          <w:rFonts w:ascii="Gill Sans Light" w:hAnsi="Gill Sans Light" w:eastAsia="Gill Sans" w:cs="Gill Sans Light"/>
          <w:b/>
          <w:highlight w:val="white"/>
        </w:rPr>
        <w:t xml:space="preserve">Joseph </w:t>
      </w:r>
      <w:proofErr w:type="spellStart"/>
      <w:r w:rsidRPr="00CC652C">
        <w:rPr>
          <w:rFonts w:ascii="Gill Sans Light" w:hAnsi="Gill Sans Light" w:eastAsia="Gill Sans" w:cs="Gill Sans Light"/>
          <w:b/>
          <w:highlight w:val="white"/>
        </w:rPr>
        <w:t>Fontinha</w:t>
      </w:r>
      <w:proofErr w:type="spellEnd"/>
      <w:r w:rsidRPr="00CC652C">
        <w:rPr>
          <w:rFonts w:ascii="Gill Sans Light" w:hAnsi="Gill Sans Light" w:eastAsia="Gill Sans" w:cs="Gill Sans Light"/>
          <w:highlight w:val="white"/>
        </w:rPr>
        <w:t xml:space="preserve"> was trained and educated as an oil painter</w:t>
      </w:r>
      <w:r w:rsidRPr="00CC652C" w:rsidR="009D6B57">
        <w:rPr>
          <w:rFonts w:ascii="Gill Sans Light" w:hAnsi="Gill Sans Light" w:eastAsia="Gill Sans" w:cs="Gill Sans Light"/>
          <w:highlight w:val="white"/>
        </w:rPr>
        <w:t>,</w:t>
      </w:r>
      <w:r w:rsidRPr="00CC652C" w:rsidR="00593D17">
        <w:rPr>
          <w:rFonts w:ascii="Gill Sans Light" w:hAnsi="Gill Sans Light" w:eastAsia="Gill Sans" w:cs="Gill Sans Light"/>
          <w:color w:val="auto"/>
          <w:highlight w:val="white"/>
        </w:rPr>
        <w:t xml:space="preserve"> but of late has </w:t>
      </w:r>
      <w:r w:rsidRPr="00CC652C" w:rsidR="00593D17">
        <w:rPr>
          <w:rFonts w:ascii="Gill Sans Light" w:hAnsi="Gill Sans Light" w:eastAsia="Times New Roman" w:cs="Gill Sans Light"/>
          <w:color w:val="auto"/>
          <w:shd w:val="clear" w:color="auto" w:fill="FFFFFF"/>
        </w:rPr>
        <w:t>been expanding what he</w:t>
      </w:r>
      <w:r w:rsidRPr="00CC652C">
        <w:rPr>
          <w:rFonts w:ascii="Gill Sans Light" w:hAnsi="Gill Sans Light" w:eastAsia="Times New Roman" w:cs="Gill Sans Light"/>
          <w:color w:val="auto"/>
          <w:shd w:val="clear" w:color="auto" w:fill="FFFFFF"/>
        </w:rPr>
        <w:t xml:space="preserve"> do</w:t>
      </w:r>
      <w:r w:rsidRPr="00CC652C" w:rsidR="00593D17">
        <w:rPr>
          <w:rFonts w:ascii="Gill Sans Light" w:hAnsi="Gill Sans Light" w:eastAsia="Times New Roman" w:cs="Gill Sans Light"/>
          <w:color w:val="auto"/>
          <w:shd w:val="clear" w:color="auto" w:fill="FFFFFF"/>
        </w:rPr>
        <w:t>es</w:t>
      </w:r>
      <w:r w:rsidRPr="00CC652C">
        <w:rPr>
          <w:rFonts w:ascii="Gill Sans Light" w:hAnsi="Gill Sans Light" w:eastAsia="Times New Roman" w:cs="Gill Sans Light"/>
          <w:color w:val="auto"/>
          <w:shd w:val="clear" w:color="auto" w:fill="FFFFFF"/>
        </w:rPr>
        <w:t xml:space="preserve"> from oil painting to</w:t>
      </w:r>
      <w:r w:rsidRPr="00CC652C" w:rsidR="00593D17">
        <w:rPr>
          <w:rFonts w:ascii="Gill Sans Light" w:hAnsi="Gill Sans Light" w:eastAsia="Times New Roman" w:cs="Gill Sans Light"/>
          <w:color w:val="auto"/>
          <w:shd w:val="clear" w:color="auto" w:fill="FFFFFF"/>
        </w:rPr>
        <w:t xml:space="preserve"> a combination of video, </w:t>
      </w:r>
      <w:r w:rsidRPr="00CC652C">
        <w:rPr>
          <w:rFonts w:ascii="Gill Sans Light" w:hAnsi="Gill Sans Light" w:eastAsia="Times New Roman" w:cs="Gill Sans Light"/>
          <w:color w:val="auto"/>
          <w:shd w:val="clear" w:color="auto" w:fill="FFFFFF"/>
        </w:rPr>
        <w:t>installation</w:t>
      </w:r>
      <w:r w:rsidRPr="00CC652C" w:rsidR="00593D17">
        <w:rPr>
          <w:rFonts w:ascii="Gill Sans Light" w:hAnsi="Gill Sans Light" w:eastAsia="Times New Roman" w:cs="Gill Sans Light"/>
          <w:color w:val="auto"/>
          <w:shd w:val="clear" w:color="auto" w:fill="FFFFFF"/>
        </w:rPr>
        <w:t>, and performance based</w:t>
      </w:r>
      <w:r w:rsidRPr="00CC652C">
        <w:rPr>
          <w:rFonts w:ascii="Gill Sans Light" w:hAnsi="Gill Sans Light" w:eastAsia="Times New Roman" w:cs="Gill Sans Light"/>
          <w:color w:val="auto"/>
          <w:shd w:val="clear" w:color="auto" w:fill="FFFFFF"/>
        </w:rPr>
        <w:t xml:space="preserve"> work that is all r</w:t>
      </w:r>
      <w:r w:rsidRPr="00CC652C" w:rsidR="00593D17">
        <w:rPr>
          <w:rFonts w:ascii="Gill Sans Light" w:hAnsi="Gill Sans Light" w:eastAsia="Times New Roman" w:cs="Gill Sans Light"/>
          <w:color w:val="auto"/>
          <w:shd w:val="clear" w:color="auto" w:fill="FFFFFF"/>
        </w:rPr>
        <w:t xml:space="preserve">esidual of painting, but </w:t>
      </w:r>
      <w:r w:rsidRPr="00CC652C">
        <w:rPr>
          <w:rFonts w:ascii="Gill Sans Light" w:hAnsi="Gill Sans Light" w:eastAsia="Times New Roman" w:cs="Gill Sans Light"/>
          <w:color w:val="auto"/>
          <w:shd w:val="clear" w:color="auto" w:fill="FFFFFF"/>
        </w:rPr>
        <w:t>tells a broader story, and one that holds the viewers attention in a different way.</w:t>
      </w:r>
      <w:r w:rsidRPr="00CC652C" w:rsidR="00593D17">
        <w:rPr>
          <w:rFonts w:ascii="Gill Sans Light" w:hAnsi="Gill Sans Light" w:eastAsia="Times New Roman" w:cs="Gill Sans Light"/>
          <w:color w:val="auto"/>
          <w:shd w:val="clear" w:color="auto" w:fill="FFFFFF"/>
        </w:rPr>
        <w:t xml:space="preserve">  In all mediums Joseph’s work offers a forensic re-tracing of his steps as a maker.  Once a painter that made pi</w:t>
      </w:r>
      <w:r w:rsidRPr="00CC652C" w:rsidR="00115969">
        <w:rPr>
          <w:rFonts w:ascii="Gill Sans Light" w:hAnsi="Gill Sans Light" w:eastAsia="Times New Roman" w:cs="Gill Sans Light"/>
          <w:color w:val="auto"/>
          <w:shd w:val="clear" w:color="auto" w:fill="FFFFFF"/>
        </w:rPr>
        <w:t xml:space="preserve">ctures of </w:t>
      </w:r>
      <w:r w:rsidRPr="00CC652C" w:rsidR="00115969">
        <w:rPr>
          <w:rFonts w:ascii="Gill Sans Light" w:hAnsi="Gill Sans Light" w:eastAsia="Times New Roman" w:cs="Gill Sans Light"/>
          <w:color w:val="auto"/>
          <w:shd w:val="clear" w:color="auto" w:fill="FFFFFF"/>
        </w:rPr>
        <w:lastRenderedPageBreak/>
        <w:t>objects</w:t>
      </w:r>
      <w:r w:rsidRPr="00CC652C" w:rsidR="00593D17">
        <w:rPr>
          <w:rFonts w:ascii="Gill Sans Light" w:hAnsi="Gill Sans Light" w:eastAsia="Times New Roman" w:cs="Gill Sans Light"/>
          <w:color w:val="auto"/>
          <w:shd w:val="clear" w:color="auto" w:fill="FFFFFF"/>
        </w:rPr>
        <w:t>, he is now working</w:t>
      </w:r>
      <w:r w:rsidRPr="00CC652C" w:rsidR="00115969">
        <w:rPr>
          <w:rFonts w:ascii="Gill Sans Light" w:hAnsi="Gill Sans Light" w:eastAsia="Times New Roman" w:cs="Gill Sans Light"/>
          <w:color w:val="auto"/>
          <w:shd w:val="clear" w:color="auto" w:fill="FFFFFF"/>
        </w:rPr>
        <w:t xml:space="preserve"> on projects that showcase</w:t>
      </w:r>
      <w:r w:rsidRPr="00CC652C" w:rsidR="00593D17">
        <w:rPr>
          <w:rFonts w:ascii="Gill Sans Light" w:hAnsi="Gill Sans Light" w:eastAsia="Times New Roman" w:cs="Gill Sans Light"/>
          <w:color w:val="auto"/>
          <w:shd w:val="clear" w:color="auto" w:fill="FFFFFF"/>
        </w:rPr>
        <w:t xml:space="preserve"> his own working lifestyle and ideas, all the while keeping at the f</w:t>
      </w:r>
      <w:r w:rsidRPr="00CC652C" w:rsidR="00BE5E23">
        <w:rPr>
          <w:rFonts w:ascii="Gill Sans Light" w:hAnsi="Gill Sans Light" w:eastAsia="Times New Roman" w:cs="Gill Sans Light"/>
          <w:color w:val="auto"/>
          <w:shd w:val="clear" w:color="auto" w:fill="FFFFFF"/>
        </w:rPr>
        <w:t>orefront a studi</w:t>
      </w:r>
      <w:r w:rsidRPr="00CC652C" w:rsidR="004A3567">
        <w:rPr>
          <w:rFonts w:ascii="Gill Sans Light" w:hAnsi="Gill Sans Light" w:eastAsia="Times New Roman" w:cs="Gill Sans Light"/>
          <w:color w:val="auto"/>
          <w:shd w:val="clear" w:color="auto" w:fill="FFFFFF"/>
        </w:rPr>
        <w:t>o</w:t>
      </w:r>
      <w:r w:rsidRPr="00CC652C" w:rsidR="00BE5E23">
        <w:rPr>
          <w:rFonts w:ascii="Gill Sans Light" w:hAnsi="Gill Sans Light" w:eastAsia="Times New Roman" w:cs="Gill Sans Light"/>
          <w:color w:val="auto"/>
          <w:shd w:val="clear" w:color="auto" w:fill="FFFFFF"/>
        </w:rPr>
        <w:t>-</w:t>
      </w:r>
      <w:r w:rsidRPr="00CC652C" w:rsidR="00115969">
        <w:rPr>
          <w:rFonts w:ascii="Gill Sans Light" w:hAnsi="Gill Sans Light" w:eastAsia="Times New Roman" w:cs="Gill Sans Light"/>
          <w:color w:val="auto"/>
          <w:shd w:val="clear" w:color="auto" w:fill="FFFFFF"/>
        </w:rPr>
        <w:t>centric, idea-</w:t>
      </w:r>
      <w:r w:rsidRPr="00CC652C" w:rsidR="00593D17">
        <w:rPr>
          <w:rFonts w:ascii="Gill Sans Light" w:hAnsi="Gill Sans Light" w:eastAsia="Times New Roman" w:cs="Gill Sans Light"/>
          <w:color w:val="auto"/>
          <w:shd w:val="clear" w:color="auto" w:fill="FFFFFF"/>
        </w:rPr>
        <w:t>driven</w:t>
      </w:r>
      <w:r w:rsidRPr="00CC652C" w:rsidR="00115969">
        <w:rPr>
          <w:rFonts w:ascii="Gill Sans Light" w:hAnsi="Gill Sans Light" w:eastAsia="Times New Roman" w:cs="Gill Sans Light"/>
          <w:color w:val="auto"/>
          <w:shd w:val="clear" w:color="auto" w:fill="FFFFFF"/>
        </w:rPr>
        <w:t>, spontaneous</w:t>
      </w:r>
      <w:r w:rsidRPr="00CC652C" w:rsidR="00593D17">
        <w:rPr>
          <w:rFonts w:ascii="Gill Sans Light" w:hAnsi="Gill Sans Light" w:eastAsia="Times New Roman" w:cs="Gill Sans Light"/>
          <w:color w:val="auto"/>
          <w:shd w:val="clear" w:color="auto" w:fill="FFFFFF"/>
        </w:rPr>
        <w:t xml:space="preserve"> and visceral approach to solving visual problems.  Joseph has been moving away from the commodification of his work, the making of objects for sale, to telling stories through processes, and then figuring out what is salvageable from the project that can be shared.</w:t>
      </w:r>
      <w:r w:rsidRPr="00CC652C" w:rsidR="00115969">
        <w:rPr>
          <w:rFonts w:ascii="Gill Sans Light" w:hAnsi="Gill Sans Light" w:eastAsia="Times New Roman" w:cs="Gill Sans Light"/>
          <w:color w:val="auto"/>
          <w:shd w:val="clear" w:color="auto" w:fill="FFFFFF"/>
        </w:rPr>
        <w:t xml:space="preserve">  He</w:t>
      </w:r>
      <w:r w:rsidRPr="00CC652C" w:rsidR="00593D17">
        <w:rPr>
          <w:rFonts w:ascii="Gill Sans Light" w:hAnsi="Gill Sans Light" w:eastAsia="Times New Roman" w:cs="Gill Sans Light"/>
          <w:color w:val="auto"/>
          <w:shd w:val="clear" w:color="auto" w:fill="FFFFFF"/>
        </w:rPr>
        <w:t xml:space="preserve"> is interested in the relationship between artist and viewer, and </w:t>
      </w:r>
      <w:r w:rsidRPr="00CC652C" w:rsidR="00115969">
        <w:rPr>
          <w:rFonts w:ascii="Gill Sans Light" w:hAnsi="Gill Sans Light" w:eastAsia="Times New Roman" w:cs="Gill Sans Light"/>
          <w:color w:val="auto"/>
          <w:shd w:val="clear" w:color="auto" w:fill="FFFFFF"/>
        </w:rPr>
        <w:t xml:space="preserve">the </w:t>
      </w:r>
      <w:r w:rsidRPr="00CC652C" w:rsidR="00593D17">
        <w:rPr>
          <w:rFonts w:ascii="Gill Sans Light" w:hAnsi="Gill Sans Light" w:eastAsia="Times New Roman" w:cs="Gill Sans Light"/>
          <w:color w:val="auto"/>
          <w:shd w:val="clear" w:color="auto" w:fill="FFFFFF"/>
        </w:rPr>
        <w:t>connection between personal and human stories.</w:t>
      </w:r>
      <w:r w:rsidRPr="00CC652C" w:rsidR="00115969">
        <w:rPr>
          <w:rFonts w:ascii="Gill Sans Light" w:hAnsi="Gill Sans Light" w:eastAsia="Times New Roman" w:cs="Gill Sans Light"/>
          <w:color w:val="777777"/>
          <w:sz w:val="21"/>
          <w:szCs w:val="21"/>
          <w:shd w:val="clear" w:color="auto" w:fill="FFFFFF"/>
        </w:rPr>
        <w:t xml:space="preserve"> </w:t>
      </w:r>
    </w:p>
    <w:p w:rsidRPr="00CC652C" w:rsidR="00593D17" w:rsidP="00593D17" w:rsidRDefault="00593D17" w14:paraId="71DDE955" w14:textId="0D08784C">
      <w:pPr>
        <w:rPr>
          <w:rFonts w:ascii="Gill Sans Light" w:hAnsi="Gill Sans Light" w:eastAsia="Times New Roman" w:cs="Gill Sans Light"/>
          <w:color w:val="auto"/>
          <w:sz w:val="20"/>
          <w:szCs w:val="20"/>
        </w:rPr>
      </w:pPr>
    </w:p>
    <w:p w:rsidRPr="00CC652C" w:rsidR="009257EF" w:rsidRDefault="009257EF" w14:paraId="543C8E98" w14:textId="77777777">
      <w:pPr>
        <w:pStyle w:val="normal0"/>
        <w:rPr>
          <w:rFonts w:ascii="Gill Sans Light" w:hAnsi="Gill Sans Light" w:eastAsia="Gill Sans" w:cs="Gill Sans Light"/>
          <w:highlight w:val="white"/>
        </w:rPr>
      </w:pPr>
    </w:p>
    <w:p w:rsidRPr="00CC652C" w:rsidR="009257EF" w:rsidRDefault="00115969" w14:paraId="32374273" w14:textId="4E33B682">
      <w:pPr>
        <w:pStyle w:val="normal0"/>
        <w:rPr>
          <w:rFonts w:ascii="Gill Sans Light" w:hAnsi="Gill Sans Light" w:eastAsia="Gill Sans" w:cs="Gill Sans Light"/>
        </w:rPr>
      </w:pPr>
      <w:proofErr w:type="spellStart"/>
      <w:r w:rsidRPr="00CC652C">
        <w:rPr>
          <w:rFonts w:ascii="Gill Sans Light" w:hAnsi="Gill Sans Light" w:eastAsia="Gill Sans" w:cs="Gill Sans Light"/>
          <w:highlight w:val="white"/>
        </w:rPr>
        <w:t>Fontinha</w:t>
      </w:r>
      <w:proofErr w:type="spellEnd"/>
      <w:r w:rsidRPr="00CC652C">
        <w:rPr>
          <w:rFonts w:ascii="Gill Sans Light" w:hAnsi="Gill Sans Light" w:eastAsia="Gill Sans" w:cs="Gill Sans Light"/>
          <w:highlight w:val="white"/>
        </w:rPr>
        <w:t xml:space="preserve"> received his</w:t>
      </w:r>
      <w:r w:rsidRPr="00CC652C" w:rsidR="009D6B57">
        <w:rPr>
          <w:rFonts w:ascii="Gill Sans Light" w:hAnsi="Gill Sans Light" w:eastAsia="Gill Sans" w:cs="Gill Sans Light"/>
          <w:highlight w:val="white"/>
        </w:rPr>
        <w:t xml:space="preserve"> MFA in </w:t>
      </w:r>
      <w:r w:rsidRPr="00CC652C">
        <w:rPr>
          <w:rFonts w:ascii="Gill Sans Light" w:hAnsi="Gill Sans Light" w:eastAsia="Gill Sans" w:cs="Gill Sans Light"/>
          <w:highlight w:val="white"/>
        </w:rPr>
        <w:t>Visual Studies</w:t>
      </w:r>
      <w:r w:rsidRPr="00CC652C" w:rsidR="009D6B57">
        <w:rPr>
          <w:rFonts w:ascii="Gill Sans Light" w:hAnsi="Gill Sans Light" w:eastAsia="Gill Sans" w:cs="Gill Sans Light"/>
          <w:highlight w:val="white"/>
        </w:rPr>
        <w:t xml:space="preserve"> from the </w:t>
      </w:r>
      <w:r w:rsidRPr="00CC652C" w:rsidR="004A3567">
        <w:rPr>
          <w:rFonts w:ascii="Gill Sans Light" w:hAnsi="Gill Sans Light" w:eastAsia="Gill Sans" w:cs="Gill Sans Light"/>
          <w:highlight w:val="white"/>
        </w:rPr>
        <w:t>Lesley University (LUCAD), a</w:t>
      </w:r>
      <w:r w:rsidRPr="00CC652C">
        <w:rPr>
          <w:rFonts w:ascii="Gill Sans Light" w:hAnsi="Gill Sans Light" w:eastAsia="Gill Sans" w:cs="Gill Sans Light"/>
          <w:highlight w:val="white"/>
        </w:rPr>
        <w:t xml:space="preserve"> MA</w:t>
      </w:r>
      <w:r w:rsidRPr="00CC652C" w:rsidR="009D6B57">
        <w:rPr>
          <w:rFonts w:ascii="Gill Sans Light" w:hAnsi="Gill Sans Light" w:eastAsia="Gill Sans" w:cs="Gill Sans Light"/>
          <w:highlight w:val="white"/>
        </w:rPr>
        <w:t xml:space="preserve"> in </w:t>
      </w:r>
      <w:r w:rsidRPr="00CC652C">
        <w:rPr>
          <w:rFonts w:ascii="Gill Sans Light" w:hAnsi="Gill Sans Light" w:eastAsia="Gill Sans" w:cs="Gill Sans Light"/>
          <w:highlight w:val="white"/>
        </w:rPr>
        <w:t>Art Education</w:t>
      </w:r>
      <w:r w:rsidRPr="00CC652C" w:rsidR="009D6B57">
        <w:rPr>
          <w:rFonts w:ascii="Gill Sans Light" w:hAnsi="Gill Sans Light" w:eastAsia="Gill Sans" w:cs="Gill Sans Light"/>
          <w:highlight w:val="white"/>
        </w:rPr>
        <w:t xml:space="preserve"> from Boston </w:t>
      </w:r>
      <w:r w:rsidRPr="00CC652C">
        <w:rPr>
          <w:rFonts w:ascii="Gill Sans Light" w:hAnsi="Gill Sans Light" w:eastAsia="Gill Sans" w:cs="Gill Sans Light"/>
          <w:highlight w:val="white"/>
        </w:rPr>
        <w:t>University</w:t>
      </w:r>
      <w:r w:rsidRPr="00CC652C" w:rsidR="009D6B57">
        <w:rPr>
          <w:rFonts w:ascii="Gill Sans Light" w:hAnsi="Gill Sans Light" w:eastAsia="Gill Sans" w:cs="Gill Sans Light"/>
          <w:highlight w:val="white"/>
        </w:rPr>
        <w:t xml:space="preserve">, and a BFA in Studio Art from </w:t>
      </w:r>
      <w:r w:rsidRPr="00CC652C">
        <w:rPr>
          <w:rFonts w:ascii="Gill Sans Light" w:hAnsi="Gill Sans Light" w:eastAsia="Gill Sans" w:cs="Gill Sans Light"/>
          <w:highlight w:val="white"/>
        </w:rPr>
        <w:t>Massachusetts College of Art and Design. His</w:t>
      </w:r>
      <w:r w:rsidRPr="00CC652C" w:rsidR="009D6B57">
        <w:rPr>
          <w:rFonts w:ascii="Gill Sans Light" w:hAnsi="Gill Sans Light" w:eastAsia="Gill Sans" w:cs="Gill Sans Light"/>
          <w:highlight w:val="white"/>
        </w:rPr>
        <w:t xml:space="preserve"> work has been exhibited at numerous galleries</w:t>
      </w:r>
      <w:r w:rsidRPr="00CC652C">
        <w:rPr>
          <w:rFonts w:ascii="Gill Sans Light" w:hAnsi="Gill Sans Light" w:eastAsia="Gill Sans" w:cs="Gill Sans Light"/>
          <w:highlight w:val="white"/>
        </w:rPr>
        <w:t>.  Joseph</w:t>
      </w:r>
      <w:r w:rsidRPr="00CC652C" w:rsidR="009D6B57">
        <w:rPr>
          <w:rFonts w:ascii="Gill Sans Light" w:hAnsi="Gill Sans Light" w:eastAsia="Gill Sans" w:cs="Gill Sans Light"/>
          <w:highlight w:val="white"/>
        </w:rPr>
        <w:t xml:space="preserve"> is a Core Member of Fountain Stre</w:t>
      </w:r>
      <w:r w:rsidRPr="00CC652C" w:rsidR="00842D8C">
        <w:rPr>
          <w:rFonts w:ascii="Gill Sans Light" w:hAnsi="Gill Sans Light" w:eastAsia="Gill Sans" w:cs="Gill Sans Light"/>
          <w:highlight w:val="white"/>
        </w:rPr>
        <w:t>et</w:t>
      </w:r>
      <w:r w:rsidRPr="00CC652C" w:rsidR="009D6B57">
        <w:rPr>
          <w:rFonts w:ascii="Gill Sans Light" w:hAnsi="Gill Sans Light" w:eastAsia="Gill Sans" w:cs="Gill Sans Light"/>
          <w:highlight w:val="white"/>
        </w:rPr>
        <w:t xml:space="preserve"> Gallery and currently lives </w:t>
      </w:r>
      <w:r w:rsidRPr="00CC652C">
        <w:rPr>
          <w:rFonts w:ascii="Gill Sans Light" w:hAnsi="Gill Sans Light" w:eastAsia="Gill Sans" w:cs="Gill Sans Light"/>
          <w:highlight w:val="white"/>
        </w:rPr>
        <w:t>on the South Coast</w:t>
      </w:r>
      <w:r w:rsidRPr="00CC652C" w:rsidR="009D6B57">
        <w:rPr>
          <w:rFonts w:ascii="Gill Sans Light" w:hAnsi="Gill Sans Light" w:eastAsia="Gill Sans" w:cs="Gill Sans Light"/>
          <w:highlight w:val="white"/>
        </w:rPr>
        <w:t>, Massachusetts with a</w:t>
      </w:r>
      <w:r w:rsidRPr="00CC652C">
        <w:rPr>
          <w:rFonts w:ascii="Gill Sans Light" w:hAnsi="Gill Sans Light" w:eastAsia="Gill Sans" w:cs="Gill Sans Light"/>
          <w:highlight w:val="white"/>
        </w:rPr>
        <w:t>n</w:t>
      </w:r>
      <w:r w:rsidRPr="00CC652C" w:rsidR="009D6B57">
        <w:rPr>
          <w:rFonts w:ascii="Gill Sans Light" w:hAnsi="Gill Sans Light" w:eastAsia="Gill Sans" w:cs="Gill Sans Light"/>
          <w:highlight w:val="white"/>
        </w:rPr>
        <w:t xml:space="preserve"> artist studio located in </w:t>
      </w:r>
      <w:r w:rsidRPr="00CC652C">
        <w:rPr>
          <w:rFonts w:ascii="Gill Sans Light" w:hAnsi="Gill Sans Light" w:eastAsia="Gill Sans" w:cs="Gill Sans Light"/>
        </w:rPr>
        <w:t>his home.</w:t>
      </w:r>
    </w:p>
    <w:p w:rsidRPr="00CC652C" w:rsidR="009257EF" w:rsidRDefault="009257EF" w14:paraId="0CFCF878" w14:textId="77777777">
      <w:pPr>
        <w:pStyle w:val="normal0"/>
        <w:ind w:right="-450"/>
        <w:rPr>
          <w:rFonts w:ascii="Gill Sans Light" w:hAnsi="Gill Sans Light" w:eastAsia="Gill Sans" w:cs="Gill Sans Light"/>
          <w:highlight w:val="white"/>
        </w:rPr>
      </w:pPr>
    </w:p>
    <w:p w:rsidRPr="00CC652C" w:rsidR="009257EF" w:rsidRDefault="009257EF" w14:paraId="7EF1A5B6" w14:textId="77777777">
      <w:pPr>
        <w:pStyle w:val="normal0"/>
        <w:ind w:right="-450"/>
        <w:rPr>
          <w:rFonts w:ascii="Gill Sans Light" w:hAnsi="Gill Sans Light" w:eastAsia="Gill Sans" w:cs="Gill Sans Light"/>
          <w:highlight w:val="white"/>
        </w:rPr>
      </w:pPr>
    </w:p>
    <w:p w:rsidRPr="00CC652C" w:rsidR="009257EF" w:rsidP="1F96265C" w:rsidRDefault="009D6B57" w14:paraId="176F2B09" w14:noSpellErr="1" w14:textId="3BCCA88D">
      <w:pPr>
        <w:pStyle w:val="normal0"/>
        <w:ind w:right="-450"/>
        <w:rPr>
          <w:rFonts w:ascii="Gill Sans Light" w:hAnsi="Gill Sans Light" w:eastAsia="Gill Sans" w:cs="Gill Sans Light"/>
        </w:rPr>
      </w:pPr>
      <w:r w:rsidRPr="1F96265C" w:rsidR="1F96265C">
        <w:rPr>
          <w:rFonts w:ascii="Gill Sans Light" w:hAnsi="Gill Sans Light" w:eastAsia="Gill Sans" w:cs="Gill Sans Light"/>
          <w:highlight w:val="white"/>
        </w:rPr>
        <w:t>“</w:t>
      </w:r>
      <w:r w:rsidRPr="1F96265C" w:rsidR="1F96265C">
        <w:rPr>
          <w:rFonts w:ascii="Gill Sans Light" w:hAnsi="Gill Sans Light" w:eastAsia="Gill Sans" w:cs="Gill Sans Light"/>
          <w:highlight w:val="white"/>
        </w:rPr>
        <w:t>Mak</w:t>
      </w:r>
      <w:r w:rsidRPr="1F96265C" w:rsidR="1F96265C">
        <w:rPr>
          <w:rFonts w:ascii="Gill Sans Light" w:hAnsi="Gill Sans Light" w:eastAsia="Gill Sans" w:cs="Gill Sans Light"/>
          <w:highlight w:val="white"/>
        </w:rPr>
        <w:t>ing</w:t>
      </w:r>
      <w:r w:rsidRPr="1F96265C" w:rsidR="1F96265C">
        <w:rPr>
          <w:rFonts w:ascii="Gill Sans Light" w:hAnsi="Gill Sans Light" w:eastAsia="Gill Sans" w:cs="Gill Sans Light"/>
          <w:highlight w:val="white"/>
        </w:rPr>
        <w:t xml:space="preserve"> a Painting: The Blue Tarp Project</w:t>
      </w:r>
      <w:r w:rsidRPr="1F96265C" w:rsidR="1F96265C">
        <w:rPr>
          <w:rFonts w:ascii="Gill Sans Light" w:hAnsi="Gill Sans Light" w:eastAsia="Gill Sans" w:cs="Gill Sans Light"/>
          <w:highlight w:val="white"/>
        </w:rPr>
        <w:t xml:space="preserve">” will run from </w:t>
      </w:r>
      <w:r w:rsidRPr="1F96265C" w:rsidR="1F96265C">
        <w:rPr>
          <w:rFonts w:ascii="Gill Sans Light" w:hAnsi="Gill Sans Light" w:eastAsia="Gill Sans" w:cs="Gill Sans Light"/>
          <w:highlight w:val="white"/>
        </w:rPr>
        <w:t>August 30</w:t>
      </w:r>
      <w:r w:rsidRPr="1F96265C" w:rsidR="1F96265C">
        <w:rPr>
          <w:rFonts w:ascii="Gill Sans Light" w:hAnsi="Gill Sans Light" w:eastAsia="Gill Sans" w:cs="Gill Sans Light"/>
          <w:highlight w:val="white"/>
          <w:vertAlign w:val="superscript"/>
        </w:rPr>
        <w:t>th</w:t>
      </w:r>
      <w:r w:rsidRPr="1F96265C" w:rsidR="1F96265C">
        <w:rPr>
          <w:rFonts w:ascii="Gill Sans Light" w:hAnsi="Gill Sans Light" w:eastAsia="Gill Sans" w:cs="Gill Sans Light"/>
          <w:highlight w:val="white"/>
        </w:rPr>
        <w:t xml:space="preserve"> </w:t>
      </w:r>
      <w:r w:rsidRPr="1F96265C" w:rsidR="1F96265C">
        <w:rPr>
          <w:rFonts w:ascii="Gill Sans Light" w:hAnsi="Gill Sans Light" w:eastAsia="Gill Sans" w:cs="Gill Sans Light"/>
          <w:highlight w:val="white"/>
        </w:rPr>
        <w:t xml:space="preserve">through </w:t>
      </w:r>
      <w:r w:rsidRPr="1F96265C" w:rsidR="1F96265C">
        <w:rPr>
          <w:rFonts w:ascii="Gill Sans Light" w:hAnsi="Gill Sans Light" w:eastAsia="Gill Sans" w:cs="Gill Sans Light"/>
          <w:highlight w:val="white"/>
        </w:rPr>
        <w:t>September 3</w:t>
      </w:r>
      <w:r w:rsidRPr="1F96265C" w:rsidR="1F96265C">
        <w:rPr>
          <w:rFonts w:ascii="Gill Sans Light" w:hAnsi="Gill Sans Light" w:eastAsia="Gill Sans" w:cs="Gill Sans Light"/>
          <w:highlight w:val="white"/>
          <w:vertAlign w:val="superscript"/>
        </w:rPr>
        <w:t>rd</w:t>
      </w:r>
      <w:r w:rsidRPr="1F96265C" w:rsidR="1F96265C">
        <w:rPr>
          <w:rFonts w:ascii="Gill Sans Light" w:hAnsi="Gill Sans Light" w:eastAsia="Gill Sans" w:cs="Gill Sans Light"/>
          <w:highlight w:val="white"/>
        </w:rPr>
        <w:t xml:space="preserve">. The Gallery is located at 460c Harrison Ave. #2, Boston, MA and is open Wednesday through Sunday from 11am to 5pm, or by appointment. </w:t>
      </w:r>
    </w:p>
    <w:p w:rsidRPr="00CC652C" w:rsidR="009257EF" w:rsidRDefault="009257EF" w14:paraId="1ED2ABBF" w14:textId="77777777">
      <w:pPr>
        <w:pStyle w:val="normal0"/>
        <w:rPr>
          <w:rFonts w:ascii="Gill Sans Light" w:hAnsi="Gill Sans Light" w:eastAsia="Gill Sans" w:cs="Gill Sans Light"/>
        </w:rPr>
      </w:pPr>
    </w:p>
    <w:p w:rsidRPr="00CC652C" w:rsidR="009257EF" w:rsidRDefault="009D6B57" w14:paraId="13139010" w14:textId="77777777">
      <w:pPr>
        <w:pStyle w:val="normal0"/>
        <w:rPr>
          <w:rFonts w:ascii="Gill Sans Light" w:hAnsi="Gill Sans Light" w:eastAsia="Gill Sans" w:cs="Gill Sans Light"/>
        </w:rPr>
      </w:pPr>
      <w:r w:rsidRPr="00CC652C">
        <w:rPr>
          <w:rFonts w:ascii="Gill Sans Light" w:hAnsi="Gill Sans Light" w:eastAsia="Gill Sans" w:cs="Gill Sans Light"/>
        </w:rPr>
        <w:t>Schedule of events:</w:t>
      </w:r>
    </w:p>
    <w:p w:rsidRPr="00CC652C" w:rsidR="009257EF" w:rsidRDefault="00407B68" w14:paraId="575738D4" w14:textId="294B04EE">
      <w:pPr>
        <w:pStyle w:val="normal0"/>
        <w:rPr>
          <w:rFonts w:ascii="Gill Sans Light" w:hAnsi="Gill Sans Light" w:eastAsia="Gill Sans" w:cs="Gill Sans Light"/>
        </w:rPr>
      </w:pPr>
      <w:r w:rsidRPr="00CC652C">
        <w:rPr>
          <w:rFonts w:ascii="Gill Sans Light" w:hAnsi="Gill Sans Light" w:eastAsia="Gill Sans" w:cs="Gill Sans Light"/>
        </w:rPr>
        <w:t>September</w:t>
      </w:r>
      <w:r w:rsidRPr="00CC652C" w:rsidR="009D6B57">
        <w:rPr>
          <w:rFonts w:ascii="Gill Sans Light" w:hAnsi="Gill Sans Light" w:eastAsia="Gill Sans" w:cs="Gill Sans Light"/>
        </w:rPr>
        <w:t xml:space="preserve"> </w:t>
      </w:r>
      <w:proofErr w:type="spellStart"/>
      <w:r w:rsidRPr="00CC652C" w:rsidR="009D6B57">
        <w:rPr>
          <w:rFonts w:ascii="Gill Sans Light" w:hAnsi="Gill Sans Light" w:eastAsia="Gill Sans" w:cs="Gill Sans Light"/>
        </w:rPr>
        <w:t>SoWa</w:t>
      </w:r>
      <w:proofErr w:type="spellEnd"/>
      <w:r w:rsidRPr="00CC652C" w:rsidR="009D6B57">
        <w:rPr>
          <w:rFonts w:ascii="Gill Sans Light" w:hAnsi="Gill Sans Light" w:eastAsia="Gill Sans" w:cs="Gill Sans Light"/>
        </w:rPr>
        <w:t xml:space="preserve"> First Friday Reception - Friday, </w:t>
      </w:r>
      <w:r w:rsidRPr="00CC652C">
        <w:rPr>
          <w:rFonts w:ascii="Gill Sans Light" w:hAnsi="Gill Sans Light" w:eastAsia="Gill Sans" w:cs="Gill Sans Light"/>
        </w:rPr>
        <w:t>September 1</w:t>
      </w:r>
      <w:r w:rsidRPr="00CC652C" w:rsidR="009D6B57">
        <w:rPr>
          <w:rFonts w:ascii="Gill Sans Light" w:hAnsi="Gill Sans Light" w:eastAsia="Gill Sans" w:cs="Gill Sans Light"/>
        </w:rPr>
        <w:t>, 2017 5:00-9:00pm</w:t>
      </w:r>
    </w:p>
    <w:p w:rsidRPr="00CC652C" w:rsidR="00407B68" w:rsidRDefault="00407B68" w14:paraId="0E8C7864" w14:textId="77777777">
      <w:pPr>
        <w:pStyle w:val="normal0"/>
        <w:rPr>
          <w:rFonts w:ascii="Gill Sans Light" w:hAnsi="Gill Sans Light" w:eastAsia="Gill Sans" w:cs="Gill Sans Light"/>
        </w:rPr>
      </w:pPr>
    </w:p>
    <w:p w:rsidRPr="00CC652C" w:rsidR="009257EF" w:rsidRDefault="009257EF" w14:paraId="5AB83513" w14:textId="77777777">
      <w:pPr>
        <w:pStyle w:val="normal0"/>
        <w:ind w:left="90"/>
        <w:rPr>
          <w:rFonts w:ascii="Gill Sans Light" w:hAnsi="Gill Sans Light" w:eastAsia="Gill Sans" w:cs="Gill Sans Light"/>
        </w:rPr>
        <w:sectPr w:rsidRPr="00CC652C" w:rsidR="009257EF">
          <w:headerReference w:type="default" r:id="rId10"/>
          <w:footerReference w:type="default" r:id="rId11"/>
          <w:pgSz w:w="12240" w:h="15840" w:orient="portrait"/>
          <w:pgMar w:top="720" w:right="1080" w:bottom="450" w:left="720" w:header="0" w:footer="720" w:gutter="0"/>
          <w:pgNumType w:start="1"/>
          <w:cols w:space="720"/>
        </w:sectPr>
      </w:pPr>
      <w:bookmarkStart w:name="_30j0zll" w:colFirst="0" w:colLast="0" w:id="1"/>
      <w:bookmarkEnd w:id="1"/>
    </w:p>
    <w:p w:rsidRPr="00CC652C" w:rsidR="009257EF" w:rsidRDefault="00CC652C" w14:paraId="67D8EF8B" w14:textId="77777777">
      <w:pPr>
        <w:pStyle w:val="norm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440"/>
        </w:tabs>
        <w:ind w:right="90"/>
        <w:rPr>
          <w:rFonts w:ascii="Gill Sans Light" w:hAnsi="Gill Sans Light" w:eastAsia="Gill Sans" w:cs="Gill Sans Light"/>
        </w:rPr>
      </w:pPr>
      <w:hyperlink r:id="rId12">
        <w:r w:rsidRPr="00CC652C" w:rsidR="009D6B57">
          <w:rPr>
            <w:rFonts w:ascii="Gill Sans Light" w:hAnsi="Gill Sans Light" w:eastAsia="Gill Sans" w:cs="Gill Sans Light"/>
          </w:rPr>
          <w:t>Fountain Street</w:t>
        </w:r>
      </w:hyperlink>
      <w:r w:rsidRPr="00CC652C" w:rsidR="009D6B57">
        <w:rPr>
          <w:rFonts w:ascii="Gill Sans Light" w:hAnsi="Gill Sans Light" w:eastAsia="Gill Sans" w:cs="Gill Sans Light"/>
        </w:rPr>
        <w:t xml:space="preserve">, a resource for artists, art-lovers and collectors, is a contemporary gallery in Boston, MA that exhibits the artwork of twenty-two emerging and mid-career artists. </w:t>
      </w:r>
    </w:p>
    <w:p w:rsidRPr="00CC652C" w:rsidR="009257EF" w:rsidRDefault="009257EF" w14:paraId="086A98F1" w14:textId="77777777">
      <w:pPr>
        <w:pStyle w:val="norm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440"/>
        </w:tabs>
        <w:ind w:right="90"/>
        <w:rPr>
          <w:rFonts w:ascii="Gill Sans Light" w:hAnsi="Gill Sans Light" w:eastAsia="Gill Sans" w:cs="Gill Sans Light"/>
        </w:rPr>
      </w:pPr>
    </w:p>
    <w:p w:rsidRPr="00CC652C" w:rsidR="009257EF" w:rsidRDefault="009D6B57" w14:paraId="70BEE2F4" w14:textId="5BA0ECA5">
      <w:pPr>
        <w:pStyle w:val="norm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440"/>
        </w:tabs>
        <w:ind w:right="90"/>
        <w:rPr>
          <w:rFonts w:ascii="Gill Sans Light" w:hAnsi="Gill Sans Light" w:eastAsia="Gill Sans" w:cs="Gill Sans Light"/>
        </w:rPr>
      </w:pPr>
      <w:r w:rsidRPr="00CC652C">
        <w:rPr>
          <w:rFonts w:ascii="Gill Sans Light" w:hAnsi="Gill Sans Light" w:eastAsia="Gill Sans" w:cs="Gill Sans Light"/>
        </w:rPr>
        <w:t>Image information:</w:t>
      </w:r>
      <w:r w:rsidRPr="00CC652C">
        <w:rPr>
          <w:rFonts w:ascii="Gill Sans Light" w:hAnsi="Gill Sans Light" w:eastAsia="Gill Sans" w:cs="Gill Sans Light"/>
        </w:rPr>
        <w:tab/>
      </w:r>
      <w:r w:rsidRPr="00CC652C" w:rsidR="00835DAE">
        <w:rPr>
          <w:rFonts w:ascii="Gill Sans Light" w:hAnsi="Gill Sans Light" w:eastAsia="Gill Sans" w:cs="Gill Sans Light"/>
        </w:rPr>
        <w:t xml:space="preserve">Joseph </w:t>
      </w:r>
      <w:proofErr w:type="spellStart"/>
      <w:r w:rsidRPr="00CC652C" w:rsidR="00835DAE">
        <w:rPr>
          <w:rFonts w:ascii="Gill Sans Light" w:hAnsi="Gill Sans Light" w:eastAsia="Gill Sans" w:cs="Gill Sans Light"/>
        </w:rPr>
        <w:t>Fontinha</w:t>
      </w:r>
      <w:proofErr w:type="spellEnd"/>
      <w:r w:rsidRPr="00CC652C">
        <w:rPr>
          <w:rFonts w:ascii="Gill Sans Light" w:hAnsi="Gill Sans Light" w:eastAsia="Gill Sans" w:cs="Gill Sans Light"/>
        </w:rPr>
        <w:t xml:space="preserve">, </w:t>
      </w:r>
      <w:r w:rsidRPr="00CC652C" w:rsidR="00CC652C">
        <w:rPr>
          <w:rFonts w:ascii="Gill Sans Light" w:hAnsi="Gill Sans Light" w:eastAsia="Gill Sans" w:cs="Gill Sans Light"/>
          <w:i/>
        </w:rPr>
        <w:t>Installation,</w:t>
      </w:r>
      <w:r w:rsidR="00CC652C">
        <w:rPr>
          <w:rFonts w:ascii="Gill Sans Light" w:hAnsi="Gill Sans Light" w:eastAsia="Gill Sans" w:cs="Gill Sans Light"/>
        </w:rPr>
        <w:t xml:space="preserve"> </w:t>
      </w:r>
      <w:proofErr w:type="gramStart"/>
      <w:r w:rsidR="00CC652C">
        <w:rPr>
          <w:rFonts w:ascii="Gill Sans Light" w:hAnsi="Gill Sans Light" w:eastAsia="Gill Sans" w:cs="Gill Sans Light"/>
        </w:rPr>
        <w:t>G</w:t>
      </w:r>
      <w:r w:rsidRPr="00CC652C" w:rsidR="00835DAE">
        <w:rPr>
          <w:rFonts w:ascii="Gill Sans Light" w:hAnsi="Gill Sans Light" w:eastAsia="Gill Sans" w:cs="Gill Sans Light"/>
        </w:rPr>
        <w:t>esso</w:t>
      </w:r>
      <w:proofErr w:type="gramEnd"/>
      <w:r w:rsidRPr="00CC652C" w:rsidR="00835DAE">
        <w:rPr>
          <w:rFonts w:ascii="Gill Sans Light" w:hAnsi="Gill Sans Light" w:eastAsia="Gill Sans" w:cs="Gill Sans Light"/>
        </w:rPr>
        <w:t xml:space="preserve"> on Tarp</w:t>
      </w:r>
    </w:p>
    <w:p w:rsidRPr="00CC652C" w:rsidR="009257EF" w:rsidRDefault="009257EF" w14:paraId="6615A226" w14:textId="77777777">
      <w:pPr>
        <w:pStyle w:val="normal0"/>
        <w:rPr>
          <w:rFonts w:ascii="Gill Sans Light" w:hAnsi="Gill Sans Light" w:eastAsia="Gill Sans" w:cs="Gill Sans Light"/>
        </w:rPr>
      </w:pPr>
    </w:p>
    <w:p w:rsidRPr="00CC652C" w:rsidR="009257EF" w:rsidRDefault="009D6B57" w14:paraId="66FA8137" w14:textId="77777777">
      <w:pPr>
        <w:pStyle w:val="normal0"/>
        <w:tabs>
          <w:tab w:val="left" w:pos="1080"/>
        </w:tabs>
        <w:rPr>
          <w:rFonts w:ascii="Gill Sans Light" w:hAnsi="Gill Sans Light" w:eastAsia="Gill Sans" w:cs="Gill Sans Light"/>
        </w:rPr>
      </w:pPr>
      <w:r w:rsidRPr="00CC652C">
        <w:rPr>
          <w:rFonts w:ascii="Gill Sans Light" w:hAnsi="Gill Sans Light" w:eastAsia="Gill Sans" w:cs="Gill Sans Light"/>
        </w:rPr>
        <w:t>Contact:</w:t>
      </w:r>
      <w:r w:rsidRPr="00CC652C">
        <w:rPr>
          <w:rFonts w:ascii="Gill Sans Light" w:hAnsi="Gill Sans Light" w:eastAsia="Gill Sans" w:cs="Gill Sans Light"/>
        </w:rPr>
        <w:tab/>
      </w:r>
      <w:r w:rsidRPr="00CC652C">
        <w:rPr>
          <w:rFonts w:ascii="Gill Sans Light" w:hAnsi="Gill Sans Light" w:eastAsia="Gill Sans" w:cs="Gill Sans Light"/>
        </w:rPr>
        <w:t>Marie Craig (774) 286-1800</w:t>
      </w:r>
    </w:p>
    <w:p w:rsidRPr="00CC652C" w:rsidR="009257EF" w:rsidRDefault="009D6B57" w14:paraId="333C0D06" w14:textId="77777777">
      <w:pPr>
        <w:pStyle w:val="normal0"/>
        <w:tabs>
          <w:tab w:val="left" w:pos="560"/>
          <w:tab w:val="left" w:pos="1080"/>
          <w:tab w:val="left" w:pos="1680"/>
          <w:tab w:val="left" w:pos="2240"/>
          <w:tab w:val="left" w:pos="2800"/>
          <w:tab w:val="left" w:pos="3360"/>
          <w:tab w:val="left" w:pos="3920"/>
          <w:tab w:val="left" w:pos="4480"/>
          <w:tab w:val="left" w:pos="5040"/>
          <w:tab w:val="left" w:pos="5600"/>
          <w:tab w:val="left" w:pos="6160"/>
          <w:tab w:val="left" w:pos="6720"/>
        </w:tabs>
        <w:ind w:left="90" w:right="90"/>
        <w:rPr>
          <w:rFonts w:ascii="Gill Sans Light" w:hAnsi="Gill Sans Light" w:eastAsia="Gill Sans" w:cs="Gill Sans Light"/>
        </w:rPr>
      </w:pPr>
      <w:r w:rsidRPr="00CC652C">
        <w:rPr>
          <w:rFonts w:ascii="Gill Sans Light" w:hAnsi="Gill Sans Light" w:eastAsia="Gill Sans" w:cs="Gill Sans Light"/>
        </w:rPr>
        <w:tab/>
      </w:r>
      <w:r w:rsidRPr="00CC652C">
        <w:rPr>
          <w:rFonts w:ascii="Gill Sans Light" w:hAnsi="Gill Sans Light" w:eastAsia="Gill Sans" w:cs="Gill Sans Light"/>
        </w:rPr>
        <w:tab/>
      </w:r>
      <w:r w:rsidRPr="00CC652C">
        <w:rPr>
          <w:rFonts w:ascii="Gill Sans Light" w:hAnsi="Gill Sans Light" w:eastAsia="Gill Sans" w:cs="Gill Sans Light"/>
        </w:rPr>
        <w:t xml:space="preserve">Fountain Street, 460c Harrison Ave. #2, </w:t>
      </w:r>
      <w:proofErr w:type="gramStart"/>
      <w:r w:rsidRPr="00CC652C">
        <w:rPr>
          <w:rFonts w:ascii="Gill Sans Light" w:hAnsi="Gill Sans Light" w:eastAsia="Gill Sans" w:cs="Gill Sans Light"/>
        </w:rPr>
        <w:t>Boston</w:t>
      </w:r>
      <w:proofErr w:type="gramEnd"/>
      <w:r w:rsidRPr="00CC652C">
        <w:rPr>
          <w:rFonts w:ascii="Gill Sans Light" w:hAnsi="Gill Sans Light" w:eastAsia="Gill Sans" w:cs="Gill Sans Light"/>
        </w:rPr>
        <w:t xml:space="preserve">, MA 02118  </w:t>
      </w:r>
    </w:p>
    <w:p w:rsidRPr="00CC652C" w:rsidR="009257EF" w:rsidP="1F96265C" w:rsidRDefault="009D6B57" w14:noSpellErr="1" w14:paraId="7C5FD189" w14:textId="078050F6">
      <w:pPr>
        <w:pStyle w:val="normal0"/>
        <w:tabs>
          <w:tab w:val="left" w:pos="1080"/>
        </w:tabs>
        <w:ind w:left="90"/>
        <w:rPr>
          <w:rFonts w:ascii="Gill Sans Light" w:hAnsi="Gill Sans Light" w:eastAsia="Gill Sans" w:cs="Gill Sans Light"/>
        </w:rPr>
      </w:pPr>
      <w:r w:rsidRPr="00CC652C">
        <w:rPr>
          <w:rFonts w:ascii="Gill Sans Light" w:hAnsi="Gill Sans Light" w:eastAsia="Gill Sans" w:cs="Gill Sans Light"/>
        </w:rPr>
        <w:tab/>
      </w:r>
      <w:r w:rsidRPr="00CC652C">
        <w:rPr>
          <w:rFonts w:ascii="Gill Sans Light" w:hAnsi="Gill Sans Light" w:eastAsia="Gill Sans" w:cs="Gill Sans Light"/>
        </w:rPr>
        <w:t>GALLERY HOURS Wed-Sun, 11-5 and by appointment (617) 292-4900</w:t>
      </w:r>
    </w:p>
    <w:p w:rsidRPr="00CC652C" w:rsidR="009257EF" w:rsidP="1F96265C" w:rsidRDefault="009D6B57" w14:noSpellErr="1" w14:paraId="4213C819" w14:textId="16FF82F9">
      <w:pPr>
        <w:pStyle w:val="normal0"/>
        <w:tabs>
          <w:tab w:val="left" w:pos="1080"/>
        </w:tabs>
        <w:ind w:left="720" w:firstLine="720"/>
        <w:rPr>
          <w:rFonts w:ascii="Gill Sans Light" w:hAnsi="Gill Sans Light" w:eastAsia="Gill Sans" w:cs="Gill Sans Light"/>
        </w:rPr>
      </w:pPr>
      <w:r w:rsidRPr="00CC652C">
        <w:rPr>
          <w:rFonts w:ascii="Gill Sans Light" w:hAnsi="Gill Sans Light" w:eastAsia="Gill Sans" w:cs="Gill Sans Light"/>
        </w:rPr>
        <w:t>*Starting in September 2017</w:t>
      </w:r>
      <w:r w:rsidRPr="00CC652C">
        <w:rPr>
          <w:rFonts w:ascii="Gill Sans Light" w:hAnsi="Gill Sans Light" w:eastAsia="Gill Sans" w:cs="Gill Sans Light"/>
        </w:rPr>
        <w:t xml:space="preserve"> Gallery Hours: Wed-Sun, 12-6 and by appointment</w:t>
      </w:r>
    </w:p>
    <w:p w:rsidRPr="00CC652C" w:rsidR="009257EF" w:rsidRDefault="009D6B57" w14:paraId="392C6A71" w14:textId="77777777">
      <w:pPr>
        <w:pStyle w:val="normal0"/>
        <w:tabs>
          <w:tab w:val="left" w:pos="1080"/>
        </w:tabs>
        <w:ind w:left="90"/>
        <w:rPr>
          <w:rFonts w:ascii="Gill Sans Light" w:hAnsi="Gill Sans Light" w:eastAsia="Gill Sans" w:cs="Gill Sans Light"/>
        </w:rPr>
      </w:pPr>
      <w:bookmarkStart w:name="_1fob9te" w:colFirst="0" w:colLast="0" w:id="2"/>
      <w:bookmarkEnd w:id="2"/>
      <w:r w:rsidRPr="00CC652C">
        <w:rPr>
          <w:rFonts w:ascii="Gill Sans Light" w:hAnsi="Gill Sans Light" w:eastAsia="Gill Sans" w:cs="Gill Sans Light"/>
        </w:rPr>
        <w:tab/>
      </w:r>
      <w:hyperlink r:id="rId13">
        <w:r w:rsidRPr="00CC652C">
          <w:rPr>
            <w:rFonts w:ascii="Gill Sans Light" w:hAnsi="Gill Sans Light" w:eastAsia="Gill Sans" w:cs="Gill Sans Light"/>
            <w:u w:val="single"/>
          </w:rPr>
          <w:t>fountainstfineart@gmail.com</w:t>
        </w:r>
      </w:hyperlink>
      <w:r w:rsidRPr="00CC652C">
        <w:rPr>
          <w:rFonts w:ascii="Gill Sans Light" w:hAnsi="Gill Sans Light" w:eastAsia="Gill Sans" w:cs="Gill Sans Light"/>
        </w:rPr>
        <w:tab/>
      </w:r>
      <w:hyperlink r:id="rId14">
        <w:r w:rsidRPr="00CC652C">
          <w:rPr>
            <w:rFonts w:ascii="Gill Sans Light" w:hAnsi="Gill Sans Light" w:eastAsia="Gill Sans" w:cs="Gill Sans Light"/>
            <w:u w:val="single"/>
          </w:rPr>
          <w:t>fsfaboston.com</w:t>
        </w:r>
      </w:hyperlink>
      <w:bookmarkStart w:name="_GoBack" w:id="3"/>
      <w:bookmarkEnd w:id="3"/>
      <w:r w:rsidRPr="00CC652C" w:rsidR="00CC652C">
        <w:rPr>
          <w:rFonts w:ascii="Gill Sans Light" w:hAnsi="Gill Sans Light" w:cs="Gill Sans Light"/>
        </w:rPr>
        <w:fldChar w:fldCharType="begin"/>
      </w:r>
      <w:r w:rsidRPr="00CC652C" w:rsidR="00CC652C">
        <w:rPr>
          <w:rFonts w:ascii="Gill Sans Light" w:hAnsi="Gill Sans Light" w:cs="Gill Sans Light"/>
        </w:rPr>
        <w:instrText xml:space="preserve"> HYPERLINK "http://www.fsfaboston.com/" \h </w:instrText>
      </w:r>
      <w:r w:rsidRPr="00CC652C" w:rsidR="00CC652C">
        <w:rPr>
          <w:rFonts w:ascii="Gill Sans Light" w:hAnsi="Gill Sans Light" w:cs="Gill Sans Light"/>
        </w:rPr>
        <w:fldChar w:fldCharType="separate"/>
      </w:r>
      <w:r w:rsidRPr="00CC652C" w:rsidR="00CC652C">
        <w:rPr>
          <w:rFonts w:ascii="Gill Sans Light" w:hAnsi="Gill Sans Light" w:cs="Gill Sans Light"/>
        </w:rPr>
        <w:fldChar w:fldCharType="end"/>
      </w:r>
    </w:p>
    <w:sectPr w:rsidRPr="00CC652C" w:rsidR="009257EF">
      <w:type w:val="continuous"/>
      <w:pgSz w:w="12240" w:h="15840" w:orient="portrait"/>
      <w:pgMar w:top="720" w:right="1080" w:bottom="450" w:left="72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DAE" w:rsidRDefault="00835DAE" w14:paraId="7BDC3B82" w14:textId="77777777">
      <w:r>
        <w:separator/>
      </w:r>
    </w:p>
  </w:endnote>
  <w:endnote w:type="continuationSeparator" w:id="0">
    <w:p w:rsidR="00835DAE" w:rsidRDefault="00835DAE" w14:paraId="22BF85A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Times New Roman">
    <w:panose1 w:val="02020603050405020304"/>
    <w:charset w:val="00"/>
    <w:family w:val="auto"/>
    <w:pitch w:val="variable"/>
    <w:sig w:usb0="00002A87" w:usb1="80000000" w:usb2="00000008"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Gill Sans Light">
    <w:panose1 w:val="020B0302020104020203"/>
    <w:charset w:val="00"/>
    <w:family w:val="auto"/>
    <w:pitch w:val="variable"/>
    <w:sig w:usb0="80000267" w:usb1="00000000" w:usb2="00000000" w:usb3="00000000" w:csb0="000001F7"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DAE" w:rsidRDefault="00835DAE" w14:paraId="19084865" w14:textId="77777777">
    <w:pPr>
      <w:pStyle w:val="normal0"/>
      <w:tabs>
        <w:tab w:val="center" w:pos="4320"/>
        <w:tab w:val="right" w:pos="8640"/>
      </w:tabs>
      <w:spacing w:after="720"/>
      <w:jc w:val="right"/>
      <w:rPr>
        <w:rFonts w:ascii="Arial" w:hAnsi="Arial" w:eastAsia="Arial" w:cs="Arial"/>
        <w:sz w:val="20"/>
        <w:szCs w:val="20"/>
      </w:rPr>
    </w:pPr>
    <w:r>
      <w:rPr>
        <w:rFonts w:ascii="Arial" w:hAnsi="Arial" w:eastAsia="Arial" w:cs="Arial"/>
        <w:sz w:val="20"/>
        <w:szCs w:val="20"/>
      </w:rPr>
      <w:t xml:space="preserve">Page </w:t>
    </w:r>
    <w:r>
      <w:rPr>
        <w:sz w:val="20"/>
        <w:szCs w:val="20"/>
      </w:rPr>
      <w:fldChar w:fldCharType="begin"/>
    </w:r>
    <w:r>
      <w:rPr>
        <w:sz w:val="20"/>
        <w:szCs w:val="20"/>
      </w:rPr>
      <w:instrText>PAGE</w:instrText>
    </w:r>
    <w:r>
      <w:rPr>
        <w:sz w:val="20"/>
        <w:szCs w:val="20"/>
      </w:rPr>
      <w:fldChar w:fldCharType="separate"/>
    </w:r>
    <w:r w:rsidR="00CC652C">
      <w:rPr>
        <w:noProof/>
        <w:sz w:val="20"/>
        <w:szCs w:val="20"/>
      </w:rPr>
      <w:t>1</w:t>
    </w:r>
    <w:r>
      <w:rPr>
        <w:sz w:val="20"/>
        <w:szCs w:val="20"/>
      </w:rPr>
      <w:fldChar w:fldCharType="end"/>
    </w:r>
    <w:r>
      <w:rPr>
        <w:rFonts w:ascii="Arial" w:hAnsi="Arial" w:eastAsia="Arial" w:cs="Arial"/>
        <w:sz w:val="20"/>
        <w:szCs w:val="20"/>
      </w:rPr>
      <w:t xml:space="preserve"> of </w:t>
    </w:r>
    <w:r>
      <w:rPr>
        <w:sz w:val="20"/>
        <w:szCs w:val="20"/>
      </w:rPr>
      <w:fldChar w:fldCharType="begin"/>
    </w:r>
    <w:r>
      <w:rPr>
        <w:sz w:val="20"/>
        <w:szCs w:val="20"/>
      </w:rPr>
      <w:instrText>NUMPAGES</w:instrText>
    </w:r>
    <w:r>
      <w:rPr>
        <w:sz w:val="20"/>
        <w:szCs w:val="20"/>
      </w:rPr>
      <w:fldChar w:fldCharType="separate"/>
    </w:r>
    <w:r w:rsidR="00CC652C">
      <w:rPr>
        <w:noProof/>
        <w:sz w:val="20"/>
        <w:szCs w:val="20"/>
      </w:rPr>
      <w:t>2</w:t>
    </w:r>
    <w:r>
      <w:rPr>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DAE" w:rsidRDefault="00835DAE" w14:paraId="656A3E59" w14:textId="77777777">
      <w:r>
        <w:separator/>
      </w:r>
    </w:p>
  </w:footnote>
  <w:footnote w:type="continuationSeparator" w:id="0">
    <w:p w:rsidR="00835DAE" w:rsidRDefault="00835DAE" w14:paraId="2ABC1294"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p w:rsidR="00835DAE" w:rsidRDefault="00835DAE" w14:paraId="6B9CA143" w14:textId="77777777">
    <w:pPr>
      <w:pStyle w:val="normal0"/>
      <w:tabs>
        <w:tab w:val="center" w:pos="4320"/>
        <w:tab w:val="right" w:pos="8640"/>
      </w:tabs>
      <w:spacing w:before="720"/>
    </w:pPr>
    <w:r>
      <w:rPr>
        <w:noProof/>
      </w:rPr>
      <w:drawing>
        <wp:inline distT="114300" distB="114300" distL="114300" distR="114300" wp14:anchorId="167E13A9" wp14:editId="7DC4FB94">
          <wp:extent cx="2833688" cy="427496"/>
          <wp:effectExtent l="0" t="0" r="0" b="0"/>
          <wp:docPr id="1" name="image2.jpg" descr="NEW LOGO final .jpg"/>
          <wp:cNvGraphicFramePr/>
          <a:graphic xmlns:a="http://schemas.openxmlformats.org/drawingml/2006/main">
            <a:graphicData uri="http://schemas.openxmlformats.org/drawingml/2006/picture">
              <pic:pic xmlns:pic="http://schemas.openxmlformats.org/drawingml/2006/picture">
                <pic:nvPicPr>
                  <pic:cNvPr id="0" name="image2.jpg" descr="NEW LOGO final .jpg"/>
                  <pic:cNvPicPr preferRelativeResize="0"/>
                </pic:nvPicPr>
                <pic:blipFill>
                  <a:blip r:embed="rId1"/>
                  <a:srcRect/>
                  <a:stretch>
                    <a:fillRect/>
                  </a:stretch>
                </pic:blipFill>
                <pic:spPr>
                  <a:xfrm>
                    <a:off x="0" y="0"/>
                    <a:ext cx="2833688" cy="427496"/>
                  </a:xfrm>
                  <a:prstGeom prst="rect">
                    <a:avLst/>
                  </a:prstGeom>
                  <a:ln/>
                </pic:spPr>
              </pic:pic>
            </a:graphicData>
          </a:graphic>
        </wp:inline>
      </w:drawing>
    </w:r>
    <w:hyperlink r:id="rId2"/>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dirty"/>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257EF"/>
    <w:rsid w:val="00115969"/>
    <w:rsid w:val="00407B68"/>
    <w:rsid w:val="004A3567"/>
    <w:rsid w:val="00593D17"/>
    <w:rsid w:val="00835DAE"/>
    <w:rsid w:val="00842D8C"/>
    <w:rsid w:val="00890CFA"/>
    <w:rsid w:val="009257EF"/>
    <w:rsid w:val="009D6B57"/>
    <w:rsid w:val="00B35BDD"/>
    <w:rsid w:val="00BE5E23"/>
    <w:rsid w:val="00CC652C"/>
    <w:rsid w:val="02E98537"/>
    <w:rsid w:val="1F9626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C7A60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w:hAnsi="Times" w:eastAsia="Times" w:cs="Times"/>
        <w:color w:val="000000"/>
        <w:sz w:val="24"/>
        <w:szCs w:val="24"/>
        <w:lang w:val="en-US" w:eastAsia="en-US" w:bidi="ar-SA"/>
      </w:rPr>
    </w:rPrDefault>
    <w:pPrDefault>
      <w:pPr>
        <w:widowControl w:val="0"/>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Heading1">
    <w:name w:val="heading 1"/>
    <w:basedOn w:val="normal0"/>
    <w:next w:val="normal0"/>
    <w:pPr>
      <w:keepNext/>
      <w:jc w:val="right"/>
      <w:outlineLvl w:val="0"/>
    </w:pPr>
    <w:rPr>
      <w:rFonts w:ascii="Gill Sans" w:hAnsi="Gill Sans" w:eastAsia="Gill Sans" w:cs="Gill Sans"/>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0" w:customStyle="1">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hAnsi="Georgia" w:eastAsia="Georgia" w:cs="Georgia"/>
      <w:i/>
      <w:color w:val="666666"/>
      <w:sz w:val="48"/>
      <w:szCs w:val="48"/>
    </w:rPr>
  </w:style>
  <w:style w:type="paragraph" w:styleId="BalloonText">
    <w:name w:val="Balloon Text"/>
    <w:basedOn w:val="Normal"/>
    <w:link w:val="BalloonTextChar"/>
    <w:uiPriority w:val="99"/>
    <w:semiHidden/>
    <w:unhideWhenUsed/>
    <w:rsid w:val="009D6B57"/>
    <w:rPr>
      <w:rFonts w:ascii="Lucida Grande" w:hAnsi="Lucida Grande"/>
      <w:sz w:val="18"/>
      <w:szCs w:val="18"/>
    </w:rPr>
  </w:style>
  <w:style w:type="character" w:styleId="BalloonTextChar" w:customStyle="1">
    <w:name w:val="Balloon Text Char"/>
    <w:basedOn w:val="DefaultParagraphFont"/>
    <w:link w:val="BalloonText"/>
    <w:uiPriority w:val="99"/>
    <w:semiHidden/>
    <w:rsid w:val="009D6B57"/>
    <w:rPr>
      <w:rFonts w:ascii="Lucida Grande" w:hAnsi="Lucida Grande"/>
      <w:sz w:val="18"/>
      <w:szCs w:val="18"/>
    </w:rPr>
  </w:style>
  <w:style w:type="character" w:styleId="Hyperlink">
    <w:name w:val="Hyperlink"/>
    <w:basedOn w:val="DefaultParagraphFont"/>
    <w:uiPriority w:val="99"/>
    <w:unhideWhenUsed/>
    <w:rsid w:val="00CC652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color w:val="000000"/>
        <w:sz w:val="24"/>
        <w:szCs w:val="24"/>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jc w:val="right"/>
      <w:outlineLvl w:val="0"/>
    </w:pPr>
    <w:rPr>
      <w:rFonts w:ascii="Gill Sans" w:eastAsia="Gill Sans" w:hAnsi="Gill Sans" w:cs="Gill Sans"/>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rPr>
  </w:style>
  <w:style w:type="paragraph" w:styleId="Heading5">
    <w:name w:val="heading 5"/>
    <w:basedOn w:val="normal0"/>
    <w:next w:val="normal0"/>
    <w:pPr>
      <w:keepNext/>
      <w:keepLines/>
      <w:spacing w:before="220" w:after="40"/>
      <w:contextualSpacing/>
      <w:outlineLvl w:val="4"/>
    </w:pPr>
    <w:rPr>
      <w:b/>
      <w:sz w:val="22"/>
      <w:szCs w:val="22"/>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D6B57"/>
    <w:rPr>
      <w:rFonts w:ascii="Lucida Grande" w:hAnsi="Lucida Grande"/>
      <w:sz w:val="18"/>
      <w:szCs w:val="18"/>
    </w:rPr>
  </w:style>
  <w:style w:type="character" w:customStyle="1" w:styleId="BalloonTextChar">
    <w:name w:val="Balloon Text Char"/>
    <w:basedOn w:val="DefaultParagraphFont"/>
    <w:link w:val="BalloonText"/>
    <w:uiPriority w:val="99"/>
    <w:semiHidden/>
    <w:rsid w:val="009D6B57"/>
    <w:rPr>
      <w:rFonts w:ascii="Lucida Grande" w:hAnsi="Lucida Grande"/>
      <w:sz w:val="18"/>
      <w:szCs w:val="18"/>
    </w:rPr>
  </w:style>
  <w:style w:type="character" w:styleId="Hyperlink">
    <w:name w:val="Hyperlink"/>
    <w:basedOn w:val="DefaultParagraphFont"/>
    <w:uiPriority w:val="99"/>
    <w:unhideWhenUsed/>
    <w:rsid w:val="00CC65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13235">
      <w:bodyDiv w:val="1"/>
      <w:marLeft w:val="0"/>
      <w:marRight w:val="0"/>
      <w:marTop w:val="0"/>
      <w:marBottom w:val="0"/>
      <w:divBdr>
        <w:top w:val="none" w:sz="0" w:space="0" w:color="auto"/>
        <w:left w:val="none" w:sz="0" w:space="0" w:color="auto"/>
        <w:bottom w:val="none" w:sz="0" w:space="0" w:color="auto"/>
        <w:right w:val="none" w:sz="0" w:space="0" w:color="auto"/>
      </w:divBdr>
    </w:div>
    <w:div w:id="964048294">
      <w:bodyDiv w:val="1"/>
      <w:marLeft w:val="0"/>
      <w:marRight w:val="0"/>
      <w:marTop w:val="0"/>
      <w:marBottom w:val="0"/>
      <w:divBdr>
        <w:top w:val="none" w:sz="0" w:space="0" w:color="auto"/>
        <w:left w:val="none" w:sz="0" w:space="0" w:color="auto"/>
        <w:bottom w:val="none" w:sz="0" w:space="0" w:color="auto"/>
        <w:right w:val="none" w:sz="0" w:space="0" w:color="auto"/>
      </w:divBdr>
    </w:div>
    <w:div w:id="97067617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&#65279;<?xml version="1.0" encoding="utf-8"?><Relationships xmlns="http://schemas.openxmlformats.org/package/2006/relationships"><Relationship Type="http://schemas.openxmlformats.org/officeDocument/2006/relationships/footer" Target="footer1.xml" Id="rId11" /><Relationship Type="http://schemas.openxmlformats.org/officeDocument/2006/relationships/hyperlink" Target="http://www.fountainstreetfineart.com" TargetMode="External" Id="rId12" /><Relationship Type="http://schemas.openxmlformats.org/officeDocument/2006/relationships/hyperlink" Target="mailto:fountainstfineart@gmail.com" TargetMode="External" Id="rId13" /><Relationship Type="http://schemas.openxmlformats.org/officeDocument/2006/relationships/hyperlink" Target="http://www.fsfaboston.com/" TargetMode="External" Id="rId14" /><Relationship Type="http://schemas.openxmlformats.org/officeDocument/2006/relationships/fontTable" Target="fontTable.xml" Id="rId15" /><Relationship Type="http://schemas.openxmlformats.org/officeDocument/2006/relationships/theme" Target="theme/theme1.xml" Id="rId16" /><Relationship Type="http://schemas.openxmlformats.org/officeDocument/2006/relationships/styles" Target="styles.xml" Id="rId1" /><Relationship Type="http://schemas.microsoft.com/office/2007/relationships/stylesWithEffects" Target="stylesWithEffects.xml" Id="rId2" /><Relationship Type="http://schemas.openxmlformats.org/officeDocument/2006/relationships/settings" Target="settings.xml" Id="rId3" /><Relationship Type="http://schemas.openxmlformats.org/officeDocument/2006/relationships/webSettings" Target="webSettings.xml" Id="rId4" /><Relationship Type="http://schemas.openxmlformats.org/officeDocument/2006/relationships/footnotes" Target="footnotes.xml" Id="rId5" /><Relationship Type="http://schemas.openxmlformats.org/officeDocument/2006/relationships/endnotes" Target="endnotes.xml" Id="rId6" /><Relationship Type="http://schemas.openxmlformats.org/officeDocument/2006/relationships/hyperlink" Target="http://www.josephfontinha.com/" TargetMode="External" Id="rId7" /><Relationship Type="http://schemas.openxmlformats.org/officeDocument/2006/relationships/hyperlink" Target="mailto:fountainstfineart@gmail.com" TargetMode="External" Id="rId8" /><Relationship Type="http://schemas.openxmlformats.org/officeDocument/2006/relationships/image" Target="media/image1.jpeg" Id="rId9" /><Relationship Type="http://schemas.openxmlformats.org/officeDocument/2006/relationships/header" Target="header1.xml" Id="rId10"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http://www.fsfabos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marie craig</lastModifiedBy>
  <revision>6</revision>
  <dcterms:created xsi:type="dcterms:W3CDTF">2017-07-01T15:27:00.0000000Z</dcterms:created>
  <dcterms:modified xsi:type="dcterms:W3CDTF">2017-08-25T20:31:09.7551843Z</dcterms:modified>
</coreProperties>
</file>